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7E3AB0A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41757C">
        <w:t>2</w:t>
      </w:r>
      <w:r w:rsidR="00D9790A">
        <w:t>.</w:t>
      </w:r>
      <w:r w:rsidR="001207B0">
        <w:t>3</w:t>
      </w:r>
      <w:r>
        <w:tab/>
      </w:r>
      <w:r w:rsidR="00AE1741">
        <w:t>Login</w:t>
      </w:r>
    </w:p>
    <w:p w14:paraId="0DC9D095" w14:textId="77777777" w:rsidR="00EB06DE" w:rsidRPr="002C65FD" w:rsidRDefault="00EB06DE" w:rsidP="00EB06DE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77777777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2C720A99" w:rsidR="00175F8F" w:rsidRPr="00175F8F" w:rsidRDefault="00175F8F" w:rsidP="00175F8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Pr="0031168D">
        <w:rPr>
          <w:rFonts w:ascii="Verdana" w:eastAsia="Times New Roman" w:hAnsi="Verdana" w:cs="Courier New"/>
          <w:sz w:val="20"/>
          <w:szCs w:val="20"/>
          <w:lang w:eastAsia="de-DE"/>
        </w:rPr>
        <w:t>L1_2.3 Daten per GET und POST</w:t>
      </w:r>
      <w:r>
        <w:rPr>
          <w:lang w:eastAsia="de-DE"/>
        </w:rPr>
        <w:t>.docx“</w:t>
      </w:r>
    </w:p>
    <w:p w14:paraId="78A8CD20" w14:textId="7ED22B7F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77777777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3203247" w14:textId="2BBC5F04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495ED5F" w14:textId="77777777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4A9834B" w14:textId="77777777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4B3321" w14:textId="03670765" w:rsidR="0090419E" w:rsidRDefault="0090419E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Das Unternehmen </w:t>
      </w:r>
      <w:proofErr w:type="spellStart"/>
      <w:r w:rsidR="00460CFE">
        <w:rPr>
          <w:rFonts w:ascii="Verdana" w:eastAsia="Times New Roman" w:hAnsi="Verdana" w:cs="Courier New"/>
          <w:sz w:val="20"/>
          <w:szCs w:val="20"/>
          <w:lang w:eastAsia="de-DE"/>
        </w:rPr>
        <w:t>NotSecure</w:t>
      </w:r>
      <w:proofErr w:type="spellEnd"/>
      <w:r w:rsidR="00460CFE">
        <w:rPr>
          <w:rFonts w:ascii="Verdana" w:eastAsia="Times New Roman" w:hAnsi="Verdana" w:cs="Courier New"/>
          <w:sz w:val="20"/>
          <w:szCs w:val="20"/>
          <w:lang w:eastAsia="de-DE"/>
        </w:rPr>
        <w:t xml:space="preserve"> stellt den Mitarbeitern einen zugangsgeschütz</w:t>
      </w:r>
      <w:r w:rsidR="00FD5E7E">
        <w:rPr>
          <w:rFonts w:ascii="Verdana" w:eastAsia="Times New Roman" w:hAnsi="Verdana" w:cs="Courier New"/>
          <w:sz w:val="20"/>
          <w:szCs w:val="20"/>
          <w:lang w:eastAsia="de-DE"/>
        </w:rPr>
        <w:t>t</w:t>
      </w:r>
      <w:r w:rsidR="00460CFE">
        <w:rPr>
          <w:rFonts w:ascii="Verdana" w:eastAsia="Times New Roman" w:hAnsi="Verdana" w:cs="Courier New"/>
          <w:sz w:val="20"/>
          <w:szCs w:val="20"/>
          <w:lang w:eastAsia="de-DE"/>
        </w:rPr>
        <w:t xml:space="preserve">en </w:t>
      </w:r>
      <w:r w:rsidR="00FD5E7E">
        <w:rPr>
          <w:rFonts w:ascii="Verdana" w:eastAsia="Times New Roman" w:hAnsi="Verdana" w:cs="Courier New"/>
          <w:sz w:val="20"/>
          <w:szCs w:val="20"/>
          <w:lang w:eastAsia="de-DE"/>
        </w:rPr>
        <w:t xml:space="preserve">Bereich auf den Unternehmensseiten zur Verfügung. </w:t>
      </w:r>
      <w:r w:rsidR="001069F1">
        <w:rPr>
          <w:rFonts w:ascii="Verdana" w:eastAsia="Times New Roman" w:hAnsi="Verdana" w:cs="Courier New"/>
          <w:sz w:val="20"/>
          <w:szCs w:val="20"/>
          <w:lang w:eastAsia="de-DE"/>
        </w:rPr>
        <w:t xml:space="preserve">In letzter Zeit wurden mehrfach Anmeldungen </w:t>
      </w:r>
      <w:r w:rsidR="00CE0084">
        <w:rPr>
          <w:rFonts w:ascii="Verdana" w:eastAsia="Times New Roman" w:hAnsi="Verdana" w:cs="Courier New"/>
          <w:sz w:val="20"/>
          <w:szCs w:val="20"/>
          <w:lang w:eastAsia="de-DE"/>
        </w:rPr>
        <w:t xml:space="preserve">von Mitarbeitern </w:t>
      </w:r>
      <w:r w:rsidR="001069F1">
        <w:rPr>
          <w:rFonts w:ascii="Verdana" w:eastAsia="Times New Roman" w:hAnsi="Verdana" w:cs="Courier New"/>
          <w:sz w:val="20"/>
          <w:szCs w:val="20"/>
          <w:lang w:eastAsia="de-DE"/>
        </w:rPr>
        <w:t xml:space="preserve">registriert, die </w:t>
      </w:r>
      <w:r w:rsidR="00683AF0">
        <w:rPr>
          <w:rFonts w:ascii="Verdana" w:eastAsia="Times New Roman" w:hAnsi="Verdana" w:cs="Courier New"/>
          <w:sz w:val="20"/>
          <w:szCs w:val="20"/>
          <w:lang w:eastAsia="de-DE"/>
        </w:rPr>
        <w:t xml:space="preserve">zum Zeitpunkt der Anmeldung </w:t>
      </w:r>
      <w:r w:rsidR="004927BA">
        <w:rPr>
          <w:rFonts w:ascii="Verdana" w:eastAsia="Times New Roman" w:hAnsi="Verdana" w:cs="Courier New"/>
          <w:sz w:val="20"/>
          <w:szCs w:val="20"/>
          <w:lang w:eastAsia="de-DE"/>
        </w:rPr>
        <w:t xml:space="preserve">in Besprechungen waren. </w:t>
      </w:r>
    </w:p>
    <w:p w14:paraId="22937061" w14:textId="0D4B060B" w:rsidR="004927BA" w:rsidRDefault="004927BA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58DB89B" w14:textId="2E727D61" w:rsidR="00F95532" w:rsidRDefault="004927BA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Sie werden beauftragt, die Schwachstelle zu suchen und zu schließen</w:t>
      </w:r>
      <w:r w:rsidR="004A334F">
        <w:rPr>
          <w:rFonts w:ascii="Verdana" w:eastAsia="Times New Roman" w:hAnsi="Verdana" w:cs="Courier New"/>
          <w:sz w:val="20"/>
          <w:szCs w:val="20"/>
          <w:lang w:eastAsia="de-DE"/>
        </w:rPr>
        <w:t xml:space="preserve">! Das Unternehmen stellt Ihnen die notwendigen Dokumente bereit. </w:t>
      </w:r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>Kopieren Sie das Verzeichnis „</w:t>
      </w:r>
      <w:proofErr w:type="spellStart"/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>login</w:t>
      </w:r>
      <w:proofErr w:type="spellEnd"/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</w:t>
      </w:r>
      <w:r w:rsidR="004A334F">
        <w:rPr>
          <w:rFonts w:ascii="Verdana" w:eastAsia="Times New Roman" w:hAnsi="Verdana" w:cs="Courier New"/>
          <w:sz w:val="20"/>
          <w:szCs w:val="20"/>
          <w:lang w:eastAsia="de-DE"/>
        </w:rPr>
        <w:t>ihre</w:t>
      </w:r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proofErr w:type="spellStart"/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 xml:space="preserve">. Rufen Sie die </w:t>
      </w:r>
      <w:r w:rsidR="00A774ED">
        <w:rPr>
          <w:rFonts w:ascii="Verdana" w:eastAsia="Times New Roman" w:hAnsi="Verdana" w:cs="Courier New"/>
          <w:sz w:val="20"/>
          <w:szCs w:val="20"/>
          <w:lang w:eastAsia="de-DE"/>
        </w:rPr>
        <w:t xml:space="preserve">darin enthaltene </w:t>
      </w:r>
      <w:r w:rsidR="00F95532">
        <w:rPr>
          <w:rFonts w:ascii="Verdana" w:eastAsia="Times New Roman" w:hAnsi="Verdana" w:cs="Courier New"/>
          <w:sz w:val="20"/>
          <w:szCs w:val="20"/>
          <w:lang w:eastAsia="de-DE"/>
        </w:rPr>
        <w:t xml:space="preserve">HTML-Seite </w:t>
      </w:r>
      <w:r w:rsidR="00A774ED">
        <w:rPr>
          <w:rFonts w:ascii="Verdana" w:eastAsia="Times New Roman" w:hAnsi="Verdana" w:cs="Courier New"/>
          <w:sz w:val="20"/>
          <w:szCs w:val="20"/>
          <w:lang w:eastAsia="de-DE"/>
        </w:rPr>
        <w:t>über die Adresszeile des Browsers auf.</w:t>
      </w:r>
      <w:r w:rsidR="003E0ABB">
        <w:rPr>
          <w:rFonts w:ascii="Verdana" w:eastAsia="Times New Roman" w:hAnsi="Verdana" w:cs="Courier New"/>
          <w:sz w:val="20"/>
          <w:szCs w:val="20"/>
          <w:lang w:eastAsia="de-DE"/>
        </w:rPr>
        <w:t xml:space="preserve"> Öffnen Sie die HTML-Seite parallel in einem Editor. </w:t>
      </w:r>
    </w:p>
    <w:p w14:paraId="7940C435" w14:textId="2BDA417B" w:rsidR="003E0ABB" w:rsidRDefault="003E0AB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F0ED4A9" w14:textId="27015474" w:rsidR="0025363C" w:rsidRDefault="0025363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27D2722" w14:textId="210D8E88" w:rsidR="0090419E" w:rsidRDefault="003E0ABB" w:rsidP="00E00B01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 w:rsidRPr="00E00B01">
        <w:rPr>
          <w:rFonts w:ascii="Verdana" w:eastAsia="Times New Roman" w:hAnsi="Verdana" w:cs="Courier New"/>
          <w:sz w:val="20"/>
          <w:szCs w:val="20"/>
          <w:lang w:eastAsia="de-DE"/>
        </w:rPr>
        <w:t xml:space="preserve">Sichten Sie den HTML-Code und </w:t>
      </w:r>
      <w:r w:rsidR="00E00B01" w:rsidRPr="00E00B01">
        <w:rPr>
          <w:rFonts w:ascii="Verdana" w:eastAsia="Times New Roman" w:hAnsi="Verdana" w:cs="Courier New"/>
          <w:sz w:val="20"/>
          <w:szCs w:val="20"/>
          <w:lang w:eastAsia="de-DE"/>
        </w:rPr>
        <w:t>führen Sie einen Login aus. I</w:t>
      </w:r>
      <w:r w:rsidRPr="00E00B01">
        <w:rPr>
          <w:rFonts w:ascii="Verdana" w:eastAsia="Times New Roman" w:hAnsi="Verdana" w:cs="Courier New"/>
          <w:sz w:val="20"/>
          <w:szCs w:val="20"/>
          <w:lang w:eastAsia="de-DE"/>
        </w:rPr>
        <w:t xml:space="preserve">nterpretieren Sie die </w:t>
      </w:r>
      <w:r w:rsidR="0025363C" w:rsidRPr="00E00B01">
        <w:rPr>
          <w:rFonts w:ascii="Verdana" w:eastAsia="Times New Roman" w:hAnsi="Verdana" w:cs="Courier New"/>
          <w:sz w:val="20"/>
          <w:szCs w:val="20"/>
          <w:lang w:eastAsia="de-DE"/>
        </w:rPr>
        <w:t xml:space="preserve">Angaben auf der Zielseite. </w:t>
      </w:r>
      <w:r w:rsidR="00E00B01" w:rsidRPr="00E00B01">
        <w:rPr>
          <w:rFonts w:ascii="Verdana" w:eastAsia="Times New Roman" w:hAnsi="Verdana" w:cs="Courier New"/>
          <w:sz w:val="20"/>
          <w:szCs w:val="20"/>
          <w:lang w:eastAsia="de-DE"/>
        </w:rPr>
        <w:t>Benennen Sie die Schwachstelle und beheben Sie diese. Prüfen Sie ihr Ergebnis.</w:t>
      </w:r>
    </w:p>
    <w:p w14:paraId="2021C209" w14:textId="77777777" w:rsidR="00DD23D3" w:rsidRPr="00E00B01" w:rsidRDefault="00DD23D3" w:rsidP="00E00B01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DD23D3" w:rsidRPr="00E00B01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D6C2E" w14:textId="77777777" w:rsidR="009A57C7" w:rsidRDefault="009A57C7" w:rsidP="00B90AA2">
      <w:r>
        <w:separator/>
      </w:r>
    </w:p>
  </w:endnote>
  <w:endnote w:type="continuationSeparator" w:id="0">
    <w:p w14:paraId="3E3C982F" w14:textId="77777777" w:rsidR="009A57C7" w:rsidRDefault="009A57C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0E204D8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D2AA4">
            <w:rPr>
              <w:rFonts w:cs="Times New Roman"/>
              <w:noProof/>
              <w:sz w:val="20"/>
              <w:szCs w:val="16"/>
            </w:rPr>
            <w:t>L1_2.3 Aufgabe GET_POST.docx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A9499" w14:textId="77777777" w:rsidR="009A57C7" w:rsidRDefault="009A57C7" w:rsidP="00B90AA2">
      <w:r>
        <w:separator/>
      </w:r>
    </w:p>
  </w:footnote>
  <w:footnote w:type="continuationSeparator" w:id="0">
    <w:p w14:paraId="53CCAF8E" w14:textId="77777777" w:rsidR="009A57C7" w:rsidRDefault="009A57C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34E3E"/>
    <w:rsid w:val="00050A77"/>
    <w:rsid w:val="00054C14"/>
    <w:rsid w:val="00060020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1069F1"/>
    <w:rsid w:val="001075AA"/>
    <w:rsid w:val="00111CED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5F8F"/>
    <w:rsid w:val="001765AA"/>
    <w:rsid w:val="00184475"/>
    <w:rsid w:val="001877EA"/>
    <w:rsid w:val="00192767"/>
    <w:rsid w:val="001A48DF"/>
    <w:rsid w:val="001C6EF3"/>
    <w:rsid w:val="001D01EB"/>
    <w:rsid w:val="001D634E"/>
    <w:rsid w:val="001D6604"/>
    <w:rsid w:val="001E0BAE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41276"/>
    <w:rsid w:val="00247952"/>
    <w:rsid w:val="00253062"/>
    <w:rsid w:val="0025363C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C65FD"/>
    <w:rsid w:val="002D6CDF"/>
    <w:rsid w:val="002E500D"/>
    <w:rsid w:val="002E6116"/>
    <w:rsid w:val="002E7FF9"/>
    <w:rsid w:val="002F50A5"/>
    <w:rsid w:val="002F60F5"/>
    <w:rsid w:val="00305CEB"/>
    <w:rsid w:val="0031168D"/>
    <w:rsid w:val="00323511"/>
    <w:rsid w:val="0033574E"/>
    <w:rsid w:val="0033599F"/>
    <w:rsid w:val="00356653"/>
    <w:rsid w:val="0036223C"/>
    <w:rsid w:val="003628EE"/>
    <w:rsid w:val="00365EB6"/>
    <w:rsid w:val="00383FEB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5042"/>
    <w:rsid w:val="003E5AD6"/>
    <w:rsid w:val="003F66A0"/>
    <w:rsid w:val="00403104"/>
    <w:rsid w:val="00413602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F48"/>
    <w:rsid w:val="004664BA"/>
    <w:rsid w:val="004867B5"/>
    <w:rsid w:val="0049112D"/>
    <w:rsid w:val="004917FF"/>
    <w:rsid w:val="0049206D"/>
    <w:rsid w:val="004927BA"/>
    <w:rsid w:val="0049496F"/>
    <w:rsid w:val="004A334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5B88"/>
    <w:rsid w:val="004F5BFF"/>
    <w:rsid w:val="00507A6D"/>
    <w:rsid w:val="00515A07"/>
    <w:rsid w:val="00517418"/>
    <w:rsid w:val="0052622E"/>
    <w:rsid w:val="00536EDD"/>
    <w:rsid w:val="005506AF"/>
    <w:rsid w:val="00572C8E"/>
    <w:rsid w:val="00575225"/>
    <w:rsid w:val="0057777C"/>
    <w:rsid w:val="0058324C"/>
    <w:rsid w:val="00586D33"/>
    <w:rsid w:val="00595D65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83AF0"/>
    <w:rsid w:val="006932BD"/>
    <w:rsid w:val="0069527E"/>
    <w:rsid w:val="006A5230"/>
    <w:rsid w:val="006A52C1"/>
    <w:rsid w:val="006B493E"/>
    <w:rsid w:val="006C4584"/>
    <w:rsid w:val="006D0877"/>
    <w:rsid w:val="006D1B08"/>
    <w:rsid w:val="006D3E45"/>
    <w:rsid w:val="006D42C7"/>
    <w:rsid w:val="006D4ABB"/>
    <w:rsid w:val="006D5A56"/>
    <w:rsid w:val="006F1B89"/>
    <w:rsid w:val="006F4EB6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3C4B"/>
    <w:rsid w:val="007F4E46"/>
    <w:rsid w:val="007F7752"/>
    <w:rsid w:val="00807269"/>
    <w:rsid w:val="008114BD"/>
    <w:rsid w:val="00815D70"/>
    <w:rsid w:val="00823249"/>
    <w:rsid w:val="008312D5"/>
    <w:rsid w:val="00832087"/>
    <w:rsid w:val="008443B4"/>
    <w:rsid w:val="008509F8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419E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A57C7"/>
    <w:rsid w:val="009B2990"/>
    <w:rsid w:val="009C0765"/>
    <w:rsid w:val="009C1BA4"/>
    <w:rsid w:val="009C60DC"/>
    <w:rsid w:val="009D2AA4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7EB"/>
    <w:rsid w:val="00A33FF2"/>
    <w:rsid w:val="00A36447"/>
    <w:rsid w:val="00A37DB2"/>
    <w:rsid w:val="00A407C2"/>
    <w:rsid w:val="00A50C67"/>
    <w:rsid w:val="00A5559C"/>
    <w:rsid w:val="00A774ED"/>
    <w:rsid w:val="00A7776E"/>
    <w:rsid w:val="00A777B6"/>
    <w:rsid w:val="00A8120F"/>
    <w:rsid w:val="00A81D23"/>
    <w:rsid w:val="00A84F04"/>
    <w:rsid w:val="00AB20DD"/>
    <w:rsid w:val="00AC44C7"/>
    <w:rsid w:val="00AD205C"/>
    <w:rsid w:val="00AD3335"/>
    <w:rsid w:val="00AE06A7"/>
    <w:rsid w:val="00AE10ED"/>
    <w:rsid w:val="00AE1741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33092"/>
    <w:rsid w:val="00C33402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81B71"/>
    <w:rsid w:val="00C8217C"/>
    <w:rsid w:val="00C941A9"/>
    <w:rsid w:val="00CA6CE0"/>
    <w:rsid w:val="00CB0AD7"/>
    <w:rsid w:val="00CC1DD4"/>
    <w:rsid w:val="00CC476A"/>
    <w:rsid w:val="00CC6654"/>
    <w:rsid w:val="00CD4B56"/>
    <w:rsid w:val="00CE0084"/>
    <w:rsid w:val="00CE0ED5"/>
    <w:rsid w:val="00CE6126"/>
    <w:rsid w:val="00CE7466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464F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B9E"/>
    <w:rsid w:val="00E26B97"/>
    <w:rsid w:val="00E27A36"/>
    <w:rsid w:val="00E30B27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3874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84259"/>
    <w:rsid w:val="00F869CF"/>
    <w:rsid w:val="00F91ACE"/>
    <w:rsid w:val="00F95532"/>
    <w:rsid w:val="00F97C73"/>
    <w:rsid w:val="00FA36A0"/>
    <w:rsid w:val="00FA6062"/>
    <w:rsid w:val="00FA7539"/>
    <w:rsid w:val="00FD0D0D"/>
    <w:rsid w:val="00FD5E7E"/>
    <w:rsid w:val="00FD605B"/>
    <w:rsid w:val="00FE4945"/>
    <w:rsid w:val="00FE52F8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459</cp:revision>
  <cp:lastPrinted>2020-07-06T08:10:00Z</cp:lastPrinted>
  <dcterms:created xsi:type="dcterms:W3CDTF">2019-11-02T08:18:00Z</dcterms:created>
  <dcterms:modified xsi:type="dcterms:W3CDTF">2020-09-14T17:11:00Z</dcterms:modified>
</cp:coreProperties>
</file>